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A7D" w:rsidRPr="00316A7D" w:rsidRDefault="00FD483F" w:rsidP="00FD483F">
      <w:pPr>
        <w:spacing w:after="0" w:line="240" w:lineRule="auto"/>
        <w:jc w:val="center"/>
        <w:outlineLvl w:val="3"/>
        <w:rPr>
          <w:rFonts w:ascii="Arial" w:eastAsia="Times New Roman" w:hAnsi="Arial" w:cs="Arial"/>
          <w:color w:val="5D5C5C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5D5C5C"/>
          <w:sz w:val="24"/>
          <w:szCs w:val="24"/>
          <w:lang w:eastAsia="ru-RU"/>
        </w:rPr>
        <w:t>П</w:t>
      </w:r>
      <w:r w:rsidR="00316A7D" w:rsidRPr="00316A7D">
        <w:rPr>
          <w:rFonts w:ascii="Arial" w:eastAsia="Times New Roman" w:hAnsi="Arial" w:cs="Arial"/>
          <w:b/>
          <w:bCs/>
          <w:color w:val="5D5C5C"/>
          <w:sz w:val="24"/>
          <w:szCs w:val="24"/>
          <w:lang w:eastAsia="ru-RU"/>
        </w:rPr>
        <w:t>оложение о рабочей группе по введению</w:t>
      </w:r>
      <w:r w:rsidR="00210608">
        <w:rPr>
          <w:rFonts w:ascii="Arial" w:eastAsia="Times New Roman" w:hAnsi="Arial" w:cs="Arial"/>
          <w:b/>
          <w:bCs/>
          <w:color w:val="5D5C5C"/>
          <w:sz w:val="24"/>
          <w:szCs w:val="24"/>
          <w:lang w:eastAsia="ru-RU"/>
        </w:rPr>
        <w:t xml:space="preserve"> и реализации</w:t>
      </w:r>
      <w:r w:rsidR="00316A7D" w:rsidRPr="00316A7D">
        <w:rPr>
          <w:rFonts w:ascii="Arial" w:eastAsia="Times New Roman" w:hAnsi="Arial" w:cs="Arial"/>
          <w:b/>
          <w:bCs/>
          <w:color w:val="5D5C5C"/>
          <w:sz w:val="24"/>
          <w:szCs w:val="24"/>
          <w:lang w:eastAsia="ru-RU"/>
        </w:rPr>
        <w:t xml:space="preserve"> ФГОС</w:t>
      </w:r>
    </w:p>
    <w:p w:rsidR="00316A7D" w:rsidRPr="00316A7D" w:rsidRDefault="00316A7D" w:rsidP="00FD483F">
      <w:pPr>
        <w:spacing w:after="0" w:line="240" w:lineRule="auto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 </w:t>
      </w:r>
      <w:r w:rsidRPr="00316A7D">
        <w:rPr>
          <w:rFonts w:ascii="Arial" w:eastAsia="Times New Roman" w:hAnsi="Arial" w:cs="Arial"/>
          <w:b/>
          <w:bCs/>
          <w:color w:val="5D5C5C"/>
          <w:sz w:val="21"/>
          <w:lang w:eastAsia="ru-RU"/>
        </w:rPr>
        <w:t>1. Общие положения</w:t>
      </w: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 </w:t>
      </w:r>
    </w:p>
    <w:p w:rsidR="00316A7D" w:rsidRPr="00316A7D" w:rsidRDefault="00316A7D" w:rsidP="00FD483F">
      <w:pPr>
        <w:spacing w:after="0" w:line="240" w:lineRule="auto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 xml:space="preserve">1.1. </w:t>
      </w:r>
      <w:proofErr w:type="gramStart"/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 xml:space="preserve">Рабочая группа по введению </w:t>
      </w:r>
      <w:r w:rsidR="00210608">
        <w:rPr>
          <w:rFonts w:ascii="Arial" w:eastAsia="Times New Roman" w:hAnsi="Arial" w:cs="Arial"/>
          <w:color w:val="5D5C5C"/>
          <w:sz w:val="21"/>
          <w:szCs w:val="21"/>
          <w:lang w:eastAsia="ru-RU"/>
        </w:rPr>
        <w:t xml:space="preserve">и реализации </w:t>
      </w: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новых Федеральных государственных образовательных стандартов (далее ФГОС) общего образования создана на период введения новых ФГОС общего образования в целях информационного, консалтингового и научно-методического сопровождения этого процесса.</w:t>
      </w:r>
      <w:proofErr w:type="gramEnd"/>
    </w:p>
    <w:p w:rsidR="00316A7D" w:rsidRPr="00316A7D" w:rsidRDefault="00316A7D" w:rsidP="00FD483F">
      <w:pPr>
        <w:spacing w:after="0" w:line="240" w:lineRule="auto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1.2. Рабочая группа в своей деятельности руководствуется  законодательством и иными правовыми актами Российской Федерации, субъекта Российской Федерации, органов местного самоуправления, Уставом школы и настоящим Положением. </w:t>
      </w:r>
    </w:p>
    <w:p w:rsidR="00316A7D" w:rsidRPr="00316A7D" w:rsidRDefault="00316A7D" w:rsidP="00FD483F">
      <w:pPr>
        <w:spacing w:after="0" w:line="240" w:lineRule="auto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1.3. Состав Рабочей группы определяется  приказом директора школы  из числа наиболее компетентных представителей педагогического коллектива, администрации. Возглавляет Рабочую группу председатель.</w:t>
      </w:r>
    </w:p>
    <w:p w:rsidR="00316A7D" w:rsidRPr="00316A7D" w:rsidRDefault="00316A7D" w:rsidP="00FD483F">
      <w:pPr>
        <w:spacing w:after="0" w:line="240" w:lineRule="auto"/>
        <w:jc w:val="center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b/>
          <w:bCs/>
          <w:color w:val="5D5C5C"/>
          <w:sz w:val="21"/>
          <w:lang w:eastAsia="ru-RU"/>
        </w:rPr>
        <w:t>2. Задачи Рабочей группы</w:t>
      </w: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 </w:t>
      </w:r>
    </w:p>
    <w:p w:rsidR="00316A7D" w:rsidRPr="00316A7D" w:rsidRDefault="00316A7D" w:rsidP="00FD483F">
      <w:pPr>
        <w:spacing w:after="0" w:line="240" w:lineRule="auto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2.1.Основными задачами Рабочей группы являются:</w:t>
      </w:r>
    </w:p>
    <w:p w:rsidR="00316A7D" w:rsidRPr="00316A7D" w:rsidRDefault="00316A7D" w:rsidP="00FD483F">
      <w:pPr>
        <w:numPr>
          <w:ilvl w:val="0"/>
          <w:numId w:val="15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информационная и научно-методическая поддержка разработки и реализации комплексных и единичных проектов введения новых ФГОС общего образования на всех ступенях школы;</w:t>
      </w:r>
    </w:p>
    <w:p w:rsidR="00316A7D" w:rsidRPr="00316A7D" w:rsidRDefault="00316A7D" w:rsidP="00FD483F">
      <w:pPr>
        <w:numPr>
          <w:ilvl w:val="0"/>
          <w:numId w:val="15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экспертиза единичных проектов введения новых ФГОС общего образования на всех ступенях школы;</w:t>
      </w:r>
    </w:p>
    <w:p w:rsidR="00316A7D" w:rsidRPr="00316A7D" w:rsidRDefault="00316A7D" w:rsidP="00FD483F">
      <w:pPr>
        <w:numPr>
          <w:ilvl w:val="0"/>
          <w:numId w:val="15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экспертиза комплексных проектов введения новых ФГОС общего образования на всех ступенях школы;</w:t>
      </w:r>
    </w:p>
    <w:p w:rsidR="00316A7D" w:rsidRPr="00316A7D" w:rsidRDefault="00316A7D" w:rsidP="00FD483F">
      <w:pPr>
        <w:numPr>
          <w:ilvl w:val="0"/>
          <w:numId w:val="15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утверждение планов-графиков реализации комплексных проектов введения новых ФГОС общего образования на всех ступенях школы;</w:t>
      </w:r>
    </w:p>
    <w:p w:rsidR="00316A7D" w:rsidRPr="00316A7D" w:rsidRDefault="00316A7D" w:rsidP="00FD483F">
      <w:pPr>
        <w:numPr>
          <w:ilvl w:val="0"/>
          <w:numId w:val="15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утверждение результатов экспертизы единичных проектов введения новых ФГОС общего образования на всех ступенях школы;</w:t>
      </w:r>
    </w:p>
    <w:p w:rsidR="00316A7D" w:rsidRPr="00316A7D" w:rsidRDefault="00316A7D" w:rsidP="00FD483F">
      <w:pPr>
        <w:numPr>
          <w:ilvl w:val="0"/>
          <w:numId w:val="15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представление информации о результатах введения новых ФГОС общего образования на всех ступенях школы.</w:t>
      </w:r>
    </w:p>
    <w:p w:rsidR="00316A7D" w:rsidRPr="00316A7D" w:rsidRDefault="00316A7D" w:rsidP="00FD483F">
      <w:pPr>
        <w:numPr>
          <w:ilvl w:val="0"/>
          <w:numId w:val="15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 xml:space="preserve">подготовка </w:t>
      </w:r>
      <w:r w:rsidR="00210608">
        <w:rPr>
          <w:rFonts w:ascii="Arial" w:eastAsia="Times New Roman" w:hAnsi="Arial" w:cs="Arial"/>
          <w:color w:val="5D5C5C"/>
          <w:sz w:val="21"/>
          <w:szCs w:val="21"/>
          <w:lang w:eastAsia="ru-RU"/>
        </w:rPr>
        <w:t xml:space="preserve">и реализация </w:t>
      </w: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предложений по стимулированию деятельности педагогических работников по разработке и реализации  проектов введения новых ФГОС общего образования на всех ступенях школы.</w:t>
      </w:r>
    </w:p>
    <w:p w:rsidR="00316A7D" w:rsidRPr="00316A7D" w:rsidRDefault="00316A7D" w:rsidP="00FD483F">
      <w:pPr>
        <w:spacing w:after="0" w:line="240" w:lineRule="auto"/>
        <w:jc w:val="center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b/>
          <w:bCs/>
          <w:color w:val="5D5C5C"/>
          <w:sz w:val="21"/>
          <w:lang w:eastAsia="ru-RU"/>
        </w:rPr>
        <w:t>3. Функции Рабочей группы</w:t>
      </w:r>
    </w:p>
    <w:p w:rsidR="00316A7D" w:rsidRPr="00316A7D" w:rsidRDefault="00316A7D" w:rsidP="00FD483F">
      <w:pPr>
        <w:spacing w:after="0" w:line="240" w:lineRule="auto"/>
        <w:jc w:val="center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 </w:t>
      </w:r>
    </w:p>
    <w:p w:rsidR="00316A7D" w:rsidRPr="00316A7D" w:rsidRDefault="00316A7D" w:rsidP="00FD483F">
      <w:pPr>
        <w:spacing w:after="0" w:line="240" w:lineRule="auto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3.1.Рабочая группа в целях выполнения возложенных на нее задач:</w:t>
      </w:r>
    </w:p>
    <w:p w:rsidR="00316A7D" w:rsidRPr="00316A7D" w:rsidRDefault="00316A7D" w:rsidP="00FD483F">
      <w:pPr>
        <w:numPr>
          <w:ilvl w:val="0"/>
          <w:numId w:val="16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 xml:space="preserve">формирует перечень </w:t>
      </w:r>
      <w:proofErr w:type="gramStart"/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критериев экспертной оценки результатов деятельности учителей</w:t>
      </w:r>
      <w:proofErr w:type="gramEnd"/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  и  их объединений по введению новых ФГОС общего образования на всех ступенях школы;</w:t>
      </w:r>
    </w:p>
    <w:p w:rsidR="00316A7D" w:rsidRPr="00316A7D" w:rsidRDefault="00316A7D" w:rsidP="00FD483F">
      <w:pPr>
        <w:numPr>
          <w:ilvl w:val="0"/>
          <w:numId w:val="16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изучает  опыт введения новых ФГОС общего образования других общеобразовательных учреждений;</w:t>
      </w:r>
    </w:p>
    <w:p w:rsidR="00316A7D" w:rsidRPr="00316A7D" w:rsidRDefault="00316A7D" w:rsidP="00FD483F">
      <w:pPr>
        <w:numPr>
          <w:ilvl w:val="0"/>
          <w:numId w:val="16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обеспечивает необходимые условия для реализации  проектных технологий при введении новых ФГОС общего образования на ступенях школы;</w:t>
      </w:r>
    </w:p>
    <w:p w:rsidR="00316A7D" w:rsidRPr="00316A7D" w:rsidRDefault="00316A7D" w:rsidP="00FD483F">
      <w:pPr>
        <w:numPr>
          <w:ilvl w:val="0"/>
          <w:numId w:val="16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принимает участие в разрешении конфликтов при введении новых ФГОС;</w:t>
      </w:r>
    </w:p>
    <w:p w:rsidR="00316A7D" w:rsidRPr="00316A7D" w:rsidRDefault="00316A7D" w:rsidP="00FD483F">
      <w:pPr>
        <w:numPr>
          <w:ilvl w:val="0"/>
          <w:numId w:val="16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периодически информирует педагогический совет о ходе и результатах введения новых ФГОС общего образования на ступенях школы;</w:t>
      </w:r>
    </w:p>
    <w:p w:rsidR="00316A7D" w:rsidRPr="00316A7D" w:rsidRDefault="00316A7D" w:rsidP="00FD483F">
      <w:pPr>
        <w:numPr>
          <w:ilvl w:val="0"/>
          <w:numId w:val="16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принимает решения в пределах своей компетенции по рассматриваемым вопросам.</w:t>
      </w:r>
    </w:p>
    <w:p w:rsidR="00316A7D" w:rsidRPr="00316A7D" w:rsidRDefault="00316A7D" w:rsidP="00FD483F">
      <w:pPr>
        <w:spacing w:after="0" w:line="240" w:lineRule="auto"/>
        <w:jc w:val="center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b/>
          <w:bCs/>
          <w:color w:val="5D5C5C"/>
          <w:sz w:val="21"/>
          <w:lang w:eastAsia="ru-RU"/>
        </w:rPr>
        <w:t>4. Порядок работы Рабочей группы</w:t>
      </w: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 </w:t>
      </w:r>
    </w:p>
    <w:p w:rsidR="00316A7D" w:rsidRPr="00316A7D" w:rsidRDefault="00316A7D" w:rsidP="00FD483F">
      <w:pPr>
        <w:spacing w:after="0" w:line="240" w:lineRule="auto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4.1.Рабочая группа является коллегиальным органом. Общее руководство Рабочей группой осуществляет председатель группы.</w:t>
      </w:r>
    </w:p>
    <w:p w:rsidR="00316A7D" w:rsidRPr="00316A7D" w:rsidRDefault="00316A7D" w:rsidP="00FD483F">
      <w:pPr>
        <w:spacing w:after="0" w:line="240" w:lineRule="auto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4.2.Председатель группы:</w:t>
      </w:r>
    </w:p>
    <w:p w:rsidR="00316A7D" w:rsidRPr="00316A7D" w:rsidRDefault="00316A7D" w:rsidP="00FD483F">
      <w:pPr>
        <w:numPr>
          <w:ilvl w:val="0"/>
          <w:numId w:val="17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открывает и ведет заседания группы;</w:t>
      </w:r>
    </w:p>
    <w:p w:rsidR="00316A7D" w:rsidRPr="00316A7D" w:rsidRDefault="00316A7D" w:rsidP="00FD483F">
      <w:pPr>
        <w:numPr>
          <w:ilvl w:val="0"/>
          <w:numId w:val="17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осуществляет подсчет результатов голосования;</w:t>
      </w:r>
    </w:p>
    <w:p w:rsidR="00316A7D" w:rsidRPr="00316A7D" w:rsidRDefault="00316A7D" w:rsidP="00FD483F">
      <w:pPr>
        <w:numPr>
          <w:ilvl w:val="0"/>
          <w:numId w:val="17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подписывает от имени и по поручению группы запросы, письма;</w:t>
      </w:r>
    </w:p>
    <w:p w:rsidR="00316A7D" w:rsidRPr="00316A7D" w:rsidRDefault="00316A7D" w:rsidP="00FD483F">
      <w:pPr>
        <w:numPr>
          <w:ilvl w:val="0"/>
          <w:numId w:val="17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отчитывается перед Педагогическим Советом о работе группы.</w:t>
      </w:r>
    </w:p>
    <w:p w:rsidR="00316A7D" w:rsidRPr="00316A7D" w:rsidRDefault="00316A7D" w:rsidP="00FD483F">
      <w:pPr>
        <w:spacing w:after="0" w:line="240" w:lineRule="auto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4.3.Рабочая группа  на первом заседании из своего состава избирает секретаря.</w:t>
      </w:r>
    </w:p>
    <w:p w:rsidR="00316A7D" w:rsidRPr="00316A7D" w:rsidRDefault="00316A7D" w:rsidP="00FD483F">
      <w:pPr>
        <w:spacing w:after="0" w:line="240" w:lineRule="auto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Секретарь ведет протоколы заседаний Рабочей группы, которые подписываются всеми членами группы. Протоколы Рабочей группы сшиваются в соответствии с правилами по делопроизводству и сдаются на хранение. Протоколы группы носят открытый характер и доступны для ознакомления.</w:t>
      </w:r>
    </w:p>
    <w:p w:rsidR="00316A7D" w:rsidRPr="00316A7D" w:rsidRDefault="00316A7D" w:rsidP="00FD483F">
      <w:pPr>
        <w:spacing w:after="0" w:line="240" w:lineRule="auto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4.4.Члены Рабочей группы обязаны:</w:t>
      </w:r>
    </w:p>
    <w:p w:rsidR="00316A7D" w:rsidRPr="00316A7D" w:rsidRDefault="00316A7D" w:rsidP="00FD483F">
      <w:pPr>
        <w:numPr>
          <w:ilvl w:val="0"/>
          <w:numId w:val="18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присутствовать на заседаниях;</w:t>
      </w:r>
    </w:p>
    <w:p w:rsidR="00316A7D" w:rsidRPr="00316A7D" w:rsidRDefault="00316A7D" w:rsidP="00FD483F">
      <w:pPr>
        <w:numPr>
          <w:ilvl w:val="0"/>
          <w:numId w:val="18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голосовать по обсуждаемым вопросам;</w:t>
      </w:r>
    </w:p>
    <w:p w:rsidR="00316A7D" w:rsidRPr="00316A7D" w:rsidRDefault="00316A7D" w:rsidP="00FD483F">
      <w:pPr>
        <w:numPr>
          <w:ilvl w:val="0"/>
          <w:numId w:val="18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исполнять поручения в соответствии с решениями Рабочей группы.</w:t>
      </w:r>
    </w:p>
    <w:p w:rsidR="00316A7D" w:rsidRPr="00316A7D" w:rsidRDefault="00316A7D" w:rsidP="00FD483F">
      <w:pPr>
        <w:spacing w:after="0" w:line="240" w:lineRule="auto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lastRenderedPageBreak/>
        <w:t>4.5.Члены Рабочей группы  имеют право:</w:t>
      </w:r>
    </w:p>
    <w:p w:rsidR="00316A7D" w:rsidRPr="00316A7D" w:rsidRDefault="00316A7D" w:rsidP="00FD483F">
      <w:pPr>
        <w:numPr>
          <w:ilvl w:val="0"/>
          <w:numId w:val="19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знакомиться с материалами и документами, поступающими в группу;</w:t>
      </w:r>
    </w:p>
    <w:p w:rsidR="00316A7D" w:rsidRPr="00316A7D" w:rsidRDefault="00316A7D" w:rsidP="00FD483F">
      <w:pPr>
        <w:numPr>
          <w:ilvl w:val="0"/>
          <w:numId w:val="19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участвовать в обсуждении повестки дня, вносить предложения по повестке дня;</w:t>
      </w:r>
    </w:p>
    <w:p w:rsidR="00316A7D" w:rsidRPr="00316A7D" w:rsidRDefault="00316A7D" w:rsidP="00FD483F">
      <w:pPr>
        <w:numPr>
          <w:ilvl w:val="0"/>
          <w:numId w:val="19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в письменном виде высказывать особые мнения;</w:t>
      </w:r>
    </w:p>
    <w:p w:rsidR="00316A7D" w:rsidRPr="00316A7D" w:rsidRDefault="00316A7D" w:rsidP="00FD483F">
      <w:pPr>
        <w:numPr>
          <w:ilvl w:val="0"/>
          <w:numId w:val="19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ставить на голосование предлагаемые ими вопросы.</w:t>
      </w:r>
    </w:p>
    <w:p w:rsidR="00316A7D" w:rsidRPr="00316A7D" w:rsidRDefault="00316A7D" w:rsidP="00FD483F">
      <w:pPr>
        <w:spacing w:after="0" w:line="240" w:lineRule="auto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Вопросы, выносимые на голосование, принимаются большинством голосов от численного состава Рабочей группы.</w:t>
      </w:r>
    </w:p>
    <w:p w:rsidR="00316A7D" w:rsidRPr="00316A7D" w:rsidRDefault="00316A7D" w:rsidP="00FD483F">
      <w:pPr>
        <w:spacing w:after="0" w:line="240" w:lineRule="auto"/>
        <w:jc w:val="center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b/>
          <w:bCs/>
          <w:color w:val="5D5C5C"/>
          <w:sz w:val="21"/>
          <w:lang w:eastAsia="ru-RU"/>
        </w:rPr>
        <w:t>5. Права Рабочей группы</w:t>
      </w: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 </w:t>
      </w:r>
    </w:p>
    <w:p w:rsidR="00316A7D" w:rsidRPr="00316A7D" w:rsidRDefault="00316A7D" w:rsidP="00FD483F">
      <w:pPr>
        <w:spacing w:after="0" w:line="240" w:lineRule="auto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5.1.Рабочая группа имеет право:</w:t>
      </w:r>
    </w:p>
    <w:p w:rsidR="00316A7D" w:rsidRPr="00316A7D" w:rsidRDefault="00316A7D" w:rsidP="00FD483F">
      <w:pPr>
        <w:numPr>
          <w:ilvl w:val="0"/>
          <w:numId w:val="20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 xml:space="preserve">вносить на рассмотрение Педагогического совета вопросы, связанные с разработкой и реализацией проекта введения </w:t>
      </w:r>
      <w:proofErr w:type="gramStart"/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новых</w:t>
      </w:r>
      <w:proofErr w:type="gramEnd"/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 xml:space="preserve"> ФГОС общего образования;</w:t>
      </w:r>
    </w:p>
    <w:p w:rsidR="00316A7D" w:rsidRPr="00316A7D" w:rsidRDefault="00316A7D" w:rsidP="00FD483F">
      <w:pPr>
        <w:numPr>
          <w:ilvl w:val="0"/>
          <w:numId w:val="20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вносить предложения и проекты решений по вопросам, относящимся к ведению Рабочей группы;</w:t>
      </w:r>
    </w:p>
    <w:p w:rsidR="00316A7D" w:rsidRPr="00316A7D" w:rsidRDefault="00316A7D" w:rsidP="00FD483F">
      <w:pPr>
        <w:numPr>
          <w:ilvl w:val="0"/>
          <w:numId w:val="20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выходить с предложениями к директору школы и другим членам администрации школы по вопросам, относящимся к ведению Рабочей группы;</w:t>
      </w:r>
    </w:p>
    <w:p w:rsidR="00316A7D" w:rsidRPr="00316A7D" w:rsidRDefault="00316A7D" w:rsidP="00FD483F">
      <w:pPr>
        <w:numPr>
          <w:ilvl w:val="0"/>
          <w:numId w:val="20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требовать от руководителей проектов необходимые справки и документы, относящиеся к деятельности Рабочей группы;</w:t>
      </w:r>
    </w:p>
    <w:p w:rsidR="00316A7D" w:rsidRPr="00316A7D" w:rsidRDefault="00316A7D" w:rsidP="00FD483F">
      <w:pPr>
        <w:numPr>
          <w:ilvl w:val="0"/>
          <w:numId w:val="20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приглашать для принятия участия в работе группы разработчиков проекта;</w:t>
      </w:r>
    </w:p>
    <w:p w:rsidR="00316A7D" w:rsidRPr="00316A7D" w:rsidRDefault="00316A7D" w:rsidP="00FD483F">
      <w:pPr>
        <w:numPr>
          <w:ilvl w:val="0"/>
          <w:numId w:val="20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привлекать иных специалистов для выполнения отдельных поручений.</w:t>
      </w:r>
    </w:p>
    <w:p w:rsidR="00316A7D" w:rsidRPr="00316A7D" w:rsidRDefault="00316A7D" w:rsidP="00FD483F">
      <w:pPr>
        <w:spacing w:after="0" w:line="240" w:lineRule="auto"/>
        <w:jc w:val="center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b/>
          <w:bCs/>
          <w:color w:val="5D5C5C"/>
          <w:sz w:val="21"/>
          <w:lang w:eastAsia="ru-RU"/>
        </w:rPr>
        <w:t>6. Ответственность Рабочей группы</w:t>
      </w: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 </w:t>
      </w:r>
    </w:p>
    <w:p w:rsidR="00316A7D" w:rsidRPr="00316A7D" w:rsidRDefault="00316A7D" w:rsidP="00FD483F">
      <w:pPr>
        <w:spacing w:after="0" w:line="240" w:lineRule="auto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6.1.Рабочая группа  несет ответственность:</w:t>
      </w:r>
    </w:p>
    <w:p w:rsidR="00316A7D" w:rsidRPr="00316A7D" w:rsidRDefault="00316A7D" w:rsidP="00FD483F">
      <w:pPr>
        <w:numPr>
          <w:ilvl w:val="0"/>
          <w:numId w:val="21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за объективность  и качество экспертизы комплексных и единичных проектов введения новых ФГОС общего образования на всех ступенях школы в соответствии с разработанными критериями;</w:t>
      </w:r>
    </w:p>
    <w:p w:rsidR="00316A7D" w:rsidRPr="00316A7D" w:rsidRDefault="00316A7D" w:rsidP="00FD483F">
      <w:pPr>
        <w:numPr>
          <w:ilvl w:val="0"/>
          <w:numId w:val="21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за своевременность представления информации Педагогическому совету о результатах введения новых ФГОС общего образования на всех ступенях школы;</w:t>
      </w:r>
    </w:p>
    <w:p w:rsidR="00316A7D" w:rsidRPr="00316A7D" w:rsidRDefault="00316A7D" w:rsidP="00FD483F">
      <w:pPr>
        <w:numPr>
          <w:ilvl w:val="0"/>
          <w:numId w:val="21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за качество и своевременность информационной, консалтинговой  и научно-методической поддержки реализации единичных проектов введения новых ФГОС общего образования;</w:t>
      </w:r>
    </w:p>
    <w:p w:rsidR="00316A7D" w:rsidRPr="00316A7D" w:rsidRDefault="00316A7D" w:rsidP="00FD483F">
      <w:pPr>
        <w:numPr>
          <w:ilvl w:val="0"/>
          <w:numId w:val="21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за своевременное выполнение решений Педагогического совета, относящихся к введению новых ФГОС общего образования на всех ступенях школы, планов-графиков реализации комплексных и единичных проектов введения новых ФГОС общего образования;</w:t>
      </w:r>
    </w:p>
    <w:p w:rsidR="00316A7D" w:rsidRPr="00316A7D" w:rsidRDefault="00316A7D" w:rsidP="00FD483F">
      <w:pPr>
        <w:numPr>
          <w:ilvl w:val="0"/>
          <w:numId w:val="21"/>
        </w:numPr>
        <w:spacing w:after="0" w:line="240" w:lineRule="auto"/>
        <w:ind w:left="0"/>
        <w:rPr>
          <w:rFonts w:ascii="Arial" w:eastAsia="Times New Roman" w:hAnsi="Arial" w:cs="Arial"/>
          <w:color w:val="5D5C5C"/>
          <w:sz w:val="21"/>
          <w:szCs w:val="21"/>
          <w:lang w:eastAsia="ru-RU"/>
        </w:rPr>
      </w:pPr>
      <w:r w:rsidRPr="00316A7D">
        <w:rPr>
          <w:rFonts w:ascii="Arial" w:eastAsia="Times New Roman" w:hAnsi="Arial" w:cs="Arial"/>
          <w:color w:val="5D5C5C"/>
          <w:sz w:val="21"/>
          <w:szCs w:val="21"/>
          <w:lang w:eastAsia="ru-RU"/>
        </w:rPr>
        <w:t>компетентность принимаемых решений.</w:t>
      </w:r>
    </w:p>
    <w:p w:rsidR="006C3651" w:rsidRDefault="006C3651"/>
    <w:sectPr w:rsidR="006C3651" w:rsidSect="006C36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C1B54"/>
    <w:multiLevelType w:val="multilevel"/>
    <w:tmpl w:val="20B8B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437B2F"/>
    <w:multiLevelType w:val="multilevel"/>
    <w:tmpl w:val="0C069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0048E3"/>
    <w:multiLevelType w:val="multilevel"/>
    <w:tmpl w:val="D5885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562C27"/>
    <w:multiLevelType w:val="multilevel"/>
    <w:tmpl w:val="21BEC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7585D00"/>
    <w:multiLevelType w:val="multilevel"/>
    <w:tmpl w:val="0E4CB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05822B3"/>
    <w:multiLevelType w:val="multilevel"/>
    <w:tmpl w:val="BBD67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E065BF5"/>
    <w:multiLevelType w:val="multilevel"/>
    <w:tmpl w:val="44ACF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F2566F4"/>
    <w:multiLevelType w:val="multilevel"/>
    <w:tmpl w:val="B4DAB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F947B81"/>
    <w:multiLevelType w:val="multilevel"/>
    <w:tmpl w:val="8E526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2715AE9"/>
    <w:multiLevelType w:val="multilevel"/>
    <w:tmpl w:val="BD5CE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90455B0"/>
    <w:multiLevelType w:val="multilevel"/>
    <w:tmpl w:val="2A08F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9644553"/>
    <w:multiLevelType w:val="multilevel"/>
    <w:tmpl w:val="8E0CD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0D8473F"/>
    <w:multiLevelType w:val="multilevel"/>
    <w:tmpl w:val="DA4E9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19464D0"/>
    <w:multiLevelType w:val="multilevel"/>
    <w:tmpl w:val="CAC444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93B732C"/>
    <w:multiLevelType w:val="multilevel"/>
    <w:tmpl w:val="4E5A3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B2267D1"/>
    <w:multiLevelType w:val="multilevel"/>
    <w:tmpl w:val="0284C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07A709F"/>
    <w:multiLevelType w:val="multilevel"/>
    <w:tmpl w:val="C75A4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07C4CAD"/>
    <w:multiLevelType w:val="multilevel"/>
    <w:tmpl w:val="A0DCC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096329F"/>
    <w:multiLevelType w:val="multilevel"/>
    <w:tmpl w:val="8A44F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5F768DA"/>
    <w:multiLevelType w:val="multilevel"/>
    <w:tmpl w:val="6A6C3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6321B6D"/>
    <w:multiLevelType w:val="multilevel"/>
    <w:tmpl w:val="BD866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3"/>
  </w:num>
  <w:num w:numId="3">
    <w:abstractNumId w:val="8"/>
  </w:num>
  <w:num w:numId="4">
    <w:abstractNumId w:val="19"/>
  </w:num>
  <w:num w:numId="5">
    <w:abstractNumId w:val="5"/>
  </w:num>
  <w:num w:numId="6">
    <w:abstractNumId w:val="12"/>
  </w:num>
  <w:num w:numId="7">
    <w:abstractNumId w:val="1"/>
  </w:num>
  <w:num w:numId="8">
    <w:abstractNumId w:val="11"/>
  </w:num>
  <w:num w:numId="9">
    <w:abstractNumId w:val="14"/>
  </w:num>
  <w:num w:numId="10">
    <w:abstractNumId w:val="9"/>
  </w:num>
  <w:num w:numId="11">
    <w:abstractNumId w:val="10"/>
  </w:num>
  <w:num w:numId="12">
    <w:abstractNumId w:val="4"/>
  </w:num>
  <w:num w:numId="13">
    <w:abstractNumId w:val="6"/>
  </w:num>
  <w:num w:numId="14">
    <w:abstractNumId w:val="18"/>
  </w:num>
  <w:num w:numId="15">
    <w:abstractNumId w:val="7"/>
  </w:num>
  <w:num w:numId="16">
    <w:abstractNumId w:val="15"/>
  </w:num>
  <w:num w:numId="17">
    <w:abstractNumId w:val="16"/>
  </w:num>
  <w:num w:numId="18">
    <w:abstractNumId w:val="17"/>
  </w:num>
  <w:num w:numId="19">
    <w:abstractNumId w:val="20"/>
  </w:num>
  <w:num w:numId="20">
    <w:abstractNumId w:val="0"/>
  </w:num>
  <w:num w:numId="2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16A7D"/>
    <w:rsid w:val="00210608"/>
    <w:rsid w:val="002931E3"/>
    <w:rsid w:val="00316A7D"/>
    <w:rsid w:val="006C3651"/>
    <w:rsid w:val="00FD48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651"/>
  </w:style>
  <w:style w:type="paragraph" w:styleId="4">
    <w:name w:val="heading 4"/>
    <w:basedOn w:val="a"/>
    <w:link w:val="40"/>
    <w:uiPriority w:val="9"/>
    <w:qFormat/>
    <w:rsid w:val="00316A7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16A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16A7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16A7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89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1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787</Words>
  <Characters>4492</Characters>
  <Application>Microsoft Office Word</Application>
  <DocSecurity>0</DocSecurity>
  <Lines>37</Lines>
  <Paragraphs>10</Paragraphs>
  <ScaleCrop>false</ScaleCrop>
  <Company/>
  <LinksUpToDate>false</LinksUpToDate>
  <CharactersWithSpaces>5269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4</cp:revision>
  <dcterms:created xsi:type="dcterms:W3CDTF">2018-10-18T05:39:00Z</dcterms:created>
  <dcterms:modified xsi:type="dcterms:W3CDTF">2018-10-18T05:47:00Z</dcterms:modified>
</cp:coreProperties>
</file>